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DB" w:rsidRPr="00A758B9" w:rsidRDefault="00F71FDB" w:rsidP="00F71FDB">
      <w:pPr>
        <w:pStyle w:val="Standard"/>
        <w:numPr>
          <w:ilvl w:val="0"/>
          <w:numId w:val="0"/>
        </w:numPr>
        <w:ind w:left="6663" w:hanging="709"/>
        <w:jc w:val="right"/>
        <w:rPr>
          <w:sz w:val="24"/>
          <w:szCs w:val="24"/>
        </w:rPr>
      </w:pPr>
      <w:r w:rsidRPr="00A758B9">
        <w:rPr>
          <w:sz w:val="24"/>
          <w:szCs w:val="24"/>
        </w:rPr>
        <w:t>УТВЕРЖДАЮ</w:t>
      </w:r>
    </w:p>
    <w:p w:rsidR="00F71FDB" w:rsidRPr="00A758B9" w:rsidRDefault="00F71FDB" w:rsidP="00F71FDB">
      <w:pPr>
        <w:pStyle w:val="Standard"/>
        <w:numPr>
          <w:ilvl w:val="0"/>
          <w:numId w:val="0"/>
        </w:numPr>
        <w:ind w:left="6663" w:hanging="709"/>
        <w:jc w:val="right"/>
        <w:rPr>
          <w:sz w:val="24"/>
          <w:szCs w:val="24"/>
        </w:rPr>
      </w:pPr>
      <w:r w:rsidRPr="00A758B9">
        <w:rPr>
          <w:sz w:val="24"/>
          <w:szCs w:val="24"/>
        </w:rPr>
        <w:t>Директор МУ «ВРМЦ»</w:t>
      </w:r>
    </w:p>
    <w:p w:rsidR="00F71FDB" w:rsidRPr="00A758B9" w:rsidRDefault="00F71FDB" w:rsidP="00F71FDB">
      <w:pPr>
        <w:pStyle w:val="Standard"/>
        <w:numPr>
          <w:ilvl w:val="0"/>
          <w:numId w:val="0"/>
        </w:numPr>
        <w:ind w:left="6663" w:hanging="709"/>
        <w:jc w:val="right"/>
        <w:rPr>
          <w:sz w:val="24"/>
          <w:szCs w:val="24"/>
        </w:rPr>
      </w:pPr>
      <w:r w:rsidRPr="00A758B9">
        <w:rPr>
          <w:sz w:val="24"/>
          <w:szCs w:val="24"/>
        </w:rPr>
        <w:t xml:space="preserve">                         Н.Н. Терешкова</w:t>
      </w:r>
    </w:p>
    <w:p w:rsidR="00F71FDB" w:rsidRDefault="00F71FDB" w:rsidP="00F71FDB">
      <w:pPr>
        <w:pStyle w:val="Standard"/>
        <w:numPr>
          <w:ilvl w:val="0"/>
          <w:numId w:val="0"/>
        </w:numPr>
        <w:ind w:left="360"/>
        <w:jc w:val="center"/>
      </w:pPr>
    </w:p>
    <w:p w:rsidR="0032194C" w:rsidRDefault="0032194C" w:rsidP="00F71FDB">
      <w:pPr>
        <w:pStyle w:val="Standard"/>
        <w:numPr>
          <w:ilvl w:val="0"/>
          <w:numId w:val="0"/>
        </w:numPr>
        <w:ind w:left="360"/>
        <w:jc w:val="center"/>
      </w:pPr>
    </w:p>
    <w:p w:rsidR="00F71FDB" w:rsidRDefault="00F71FDB" w:rsidP="00F71FDB">
      <w:pPr>
        <w:pStyle w:val="Standard"/>
        <w:numPr>
          <w:ilvl w:val="0"/>
          <w:numId w:val="0"/>
        </w:numPr>
        <w:ind w:left="360"/>
        <w:jc w:val="center"/>
        <w:rPr>
          <w:rStyle w:val="a7"/>
          <w:b w:val="0"/>
          <w:sz w:val="24"/>
          <w:szCs w:val="24"/>
        </w:rPr>
      </w:pPr>
      <w:r w:rsidRPr="00F71FDB">
        <w:rPr>
          <w:sz w:val="24"/>
          <w:szCs w:val="24"/>
        </w:rPr>
        <w:t>План проведения</w:t>
      </w:r>
      <w:r>
        <w:rPr>
          <w:sz w:val="24"/>
          <w:szCs w:val="24"/>
        </w:rPr>
        <w:t xml:space="preserve"> </w:t>
      </w:r>
      <w:r w:rsidRPr="00F71FDB">
        <w:rPr>
          <w:rStyle w:val="a7"/>
          <w:b w:val="0"/>
          <w:sz w:val="24"/>
          <w:szCs w:val="24"/>
        </w:rPr>
        <w:t xml:space="preserve">заседания </w:t>
      </w:r>
    </w:p>
    <w:p w:rsidR="00F71FDB" w:rsidRPr="00F71FDB" w:rsidRDefault="00F71FDB" w:rsidP="00F71FDB">
      <w:pPr>
        <w:pStyle w:val="Standard"/>
        <w:numPr>
          <w:ilvl w:val="0"/>
          <w:numId w:val="0"/>
        </w:numPr>
        <w:ind w:left="360"/>
        <w:jc w:val="center"/>
        <w:rPr>
          <w:sz w:val="24"/>
          <w:szCs w:val="24"/>
        </w:rPr>
      </w:pPr>
      <w:r w:rsidRPr="00F71FDB">
        <w:rPr>
          <w:sz w:val="24"/>
          <w:szCs w:val="24"/>
        </w:rPr>
        <w:t>районного методического объединения</w:t>
      </w:r>
    </w:p>
    <w:p w:rsidR="00F71FDB" w:rsidRPr="00F71FDB" w:rsidRDefault="00F71FDB" w:rsidP="00F71FDB">
      <w:pPr>
        <w:pStyle w:val="a6"/>
        <w:rPr>
          <w:sz w:val="24"/>
          <w:szCs w:val="24"/>
        </w:rPr>
      </w:pPr>
      <w:r w:rsidRPr="00F71FDB">
        <w:rPr>
          <w:sz w:val="24"/>
          <w:szCs w:val="24"/>
        </w:rPr>
        <w:t>учителей-логопедов, учителей-дефектологов ДОО</w:t>
      </w:r>
    </w:p>
    <w:p w:rsidR="009629C2" w:rsidRDefault="009629C2" w:rsidP="009629C2">
      <w:pPr>
        <w:pStyle w:val="Standard"/>
        <w:numPr>
          <w:ilvl w:val="0"/>
          <w:numId w:val="0"/>
        </w:numPr>
        <w:jc w:val="center"/>
      </w:pPr>
      <w:r>
        <w:t>муниципальной системы образования</w:t>
      </w:r>
    </w:p>
    <w:p w:rsidR="009629C2" w:rsidRDefault="009629C2" w:rsidP="009629C2">
      <w:pPr>
        <w:pStyle w:val="Standard"/>
        <w:numPr>
          <w:ilvl w:val="0"/>
          <w:numId w:val="0"/>
        </w:numPr>
        <w:jc w:val="center"/>
      </w:pPr>
      <w:r>
        <w:t>Всеволожского района Ленинградской области</w:t>
      </w:r>
    </w:p>
    <w:p w:rsidR="009629C2" w:rsidRDefault="009629C2" w:rsidP="009629C2">
      <w:pPr>
        <w:pStyle w:val="Standard"/>
        <w:numPr>
          <w:ilvl w:val="0"/>
          <w:numId w:val="0"/>
        </w:numPr>
        <w:jc w:val="center"/>
      </w:pPr>
    </w:p>
    <w:p w:rsidR="00F71FDB" w:rsidRPr="009629C2" w:rsidRDefault="00F71FDB" w:rsidP="00F71FDB">
      <w:pPr>
        <w:pStyle w:val="a4"/>
      </w:pPr>
      <w:r w:rsidRPr="009629C2">
        <w:t>Дата проведения: 2</w:t>
      </w:r>
      <w:r w:rsidR="00C81B53" w:rsidRPr="009629C2">
        <w:t>2 но</w:t>
      </w:r>
      <w:r w:rsidR="0035507D" w:rsidRPr="009629C2">
        <w:t>ября 2024</w:t>
      </w:r>
      <w:r w:rsidRPr="009629C2">
        <w:t xml:space="preserve"> года</w:t>
      </w:r>
    </w:p>
    <w:p w:rsidR="00F71FDB" w:rsidRPr="009629C2" w:rsidRDefault="00F71FDB" w:rsidP="00F71FDB">
      <w:pPr>
        <w:pStyle w:val="a4"/>
      </w:pPr>
      <w:r w:rsidRPr="009629C2">
        <w:t>Время проведения: 12:00 – 13:30 час.</w:t>
      </w:r>
    </w:p>
    <w:p w:rsidR="0032194C" w:rsidRPr="009629C2" w:rsidRDefault="00F71FDB" w:rsidP="00F71FDB">
      <w:pPr>
        <w:pStyle w:val="a4"/>
      </w:pPr>
      <w:r w:rsidRPr="009629C2">
        <w:t xml:space="preserve">Место проведения: дистанционный режим в формате ВКС на платформе </w:t>
      </w:r>
      <w:proofErr w:type="spellStart"/>
      <w:r w:rsidRPr="009629C2">
        <w:t>Сферум</w:t>
      </w:r>
      <w:proofErr w:type="spellEnd"/>
    </w:p>
    <w:p w:rsidR="00F71FDB" w:rsidRPr="009629C2" w:rsidRDefault="0035507D" w:rsidP="00F71FDB">
      <w:pPr>
        <w:pStyle w:val="a4"/>
      </w:pPr>
      <w:r w:rsidRPr="009629C2">
        <w:t>Тема: «</w:t>
      </w:r>
      <w:r w:rsidR="00C81B53" w:rsidRPr="009629C2">
        <w:t xml:space="preserve">Направления работы по взаимодействию специалистов и педагогов в рамках реализации ФАОП </w:t>
      </w:r>
      <w:proofErr w:type="gramStart"/>
      <w:r w:rsidR="00C81B53" w:rsidRPr="009629C2">
        <w:t>ДО</w:t>
      </w:r>
      <w:proofErr w:type="gramEnd"/>
      <w:r w:rsidR="00F71FDB" w:rsidRPr="009629C2">
        <w:t>».</w:t>
      </w:r>
    </w:p>
    <w:p w:rsidR="009629C2" w:rsidRPr="009629C2" w:rsidRDefault="009629C2" w:rsidP="0031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629C2">
        <w:rPr>
          <w:sz w:val="26"/>
          <w:szCs w:val="26"/>
        </w:rPr>
        <w:t>Ответственный:</w:t>
      </w:r>
      <w:r w:rsidRPr="009629C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Ирина Викторовна Петрова, методист МУ «ВРМЦ»</w:t>
      </w:r>
    </w:p>
    <w:p w:rsidR="00311162" w:rsidRPr="009629C2" w:rsidRDefault="00311162" w:rsidP="0031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629C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Контакты: </w:t>
      </w:r>
      <w:hyperlink r:id="rId5" w:history="1">
        <w:r w:rsidRPr="009629C2">
          <w:rPr>
            <w:rStyle w:val="aa"/>
            <w:rFonts w:ascii="Times New Roman" w:eastAsia="Times New Roman" w:hAnsi="Times New Roman" w:cs="Times New Roman"/>
            <w:sz w:val="26"/>
            <w:szCs w:val="26"/>
          </w:rPr>
          <w:t>https://vk.com/club184147280</w:t>
        </w:r>
      </w:hyperlink>
      <w:r w:rsidRPr="009629C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</w:p>
    <w:p w:rsidR="00F71FDB" w:rsidRPr="00425CBF" w:rsidRDefault="00F71FDB" w:rsidP="00F71FDB">
      <w:pPr>
        <w:pStyle w:val="a4"/>
      </w:pPr>
    </w:p>
    <w:tbl>
      <w:tblPr>
        <w:tblStyle w:val="a8"/>
        <w:tblW w:w="9782" w:type="dxa"/>
        <w:tblInd w:w="-318" w:type="dxa"/>
        <w:tblLook w:val="04A0"/>
      </w:tblPr>
      <w:tblGrid>
        <w:gridCol w:w="568"/>
        <w:gridCol w:w="1559"/>
        <w:gridCol w:w="4395"/>
        <w:gridCol w:w="3260"/>
      </w:tblGrid>
      <w:tr w:rsidR="00F71FDB" w:rsidTr="00F71FDB">
        <w:tc>
          <w:tcPr>
            <w:tcW w:w="568" w:type="dxa"/>
          </w:tcPr>
          <w:p w:rsidR="00F71FDB" w:rsidRDefault="00F71FDB" w:rsidP="00FD2B3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vAlign w:val="center"/>
          </w:tcPr>
          <w:p w:rsidR="00F71FDB" w:rsidRDefault="00F71FDB" w:rsidP="00FD2B3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4395" w:type="dxa"/>
            <w:vAlign w:val="center"/>
          </w:tcPr>
          <w:p w:rsidR="00F71FDB" w:rsidRDefault="00F71FDB" w:rsidP="00FD2B3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заседания / вопросы для обсуждения</w:t>
            </w:r>
          </w:p>
        </w:tc>
        <w:tc>
          <w:tcPr>
            <w:tcW w:w="3260" w:type="dxa"/>
            <w:vAlign w:val="center"/>
          </w:tcPr>
          <w:p w:rsidR="00F71FDB" w:rsidRDefault="00F71FDB" w:rsidP="00FD2B3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/ выступающий</w:t>
            </w:r>
          </w:p>
        </w:tc>
      </w:tr>
      <w:tr w:rsidR="00F71FDB" w:rsidTr="00F71FDB">
        <w:tc>
          <w:tcPr>
            <w:tcW w:w="568" w:type="dxa"/>
          </w:tcPr>
          <w:p w:rsidR="00F71FDB" w:rsidRDefault="00F71FDB" w:rsidP="00FD2B32">
            <w:pPr>
              <w:pStyle w:val="a4"/>
              <w:numPr>
                <w:ilvl w:val="0"/>
                <w:numId w:val="2"/>
              </w:numPr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71FDB" w:rsidRDefault="009629C2" w:rsidP="009629C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12.00 – 12.10</w:t>
            </w:r>
          </w:p>
        </w:tc>
        <w:tc>
          <w:tcPr>
            <w:tcW w:w="4395" w:type="dxa"/>
          </w:tcPr>
          <w:p w:rsidR="00F71FDB" w:rsidRDefault="00F71FDB" w:rsidP="00FD2B32">
            <w:pPr>
              <w:pStyle w:val="a4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Подключение и регистрация участников совещания.</w:t>
            </w:r>
            <w:r w:rsidR="009629C2" w:rsidRPr="004E79A1">
              <w:rPr>
                <w:sz w:val="24"/>
                <w:szCs w:val="24"/>
              </w:rPr>
              <w:t xml:space="preserve"> П</w:t>
            </w:r>
            <w:r w:rsidR="009629C2">
              <w:rPr>
                <w:sz w:val="24"/>
                <w:szCs w:val="24"/>
              </w:rPr>
              <w:t>риветствие участников совещания</w:t>
            </w:r>
          </w:p>
        </w:tc>
        <w:tc>
          <w:tcPr>
            <w:tcW w:w="3260" w:type="dxa"/>
          </w:tcPr>
          <w:p w:rsidR="00F71FDB" w:rsidRDefault="00F71FDB" w:rsidP="00FD2B32">
            <w:pPr>
              <w:pStyle w:val="a4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Петрова Ирина Викторовна, методист МУ «ВРМЦ»</w:t>
            </w:r>
          </w:p>
        </w:tc>
      </w:tr>
      <w:tr w:rsidR="00D32F87" w:rsidTr="00F71FDB">
        <w:tc>
          <w:tcPr>
            <w:tcW w:w="568" w:type="dxa"/>
          </w:tcPr>
          <w:p w:rsidR="00D32F87" w:rsidRPr="00F71FDB" w:rsidRDefault="00D32F87" w:rsidP="0024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D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559" w:type="dxa"/>
          </w:tcPr>
          <w:p w:rsidR="00D32F87" w:rsidRPr="00F71FDB" w:rsidRDefault="009629C2" w:rsidP="0096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</w:t>
            </w:r>
            <w:r w:rsidR="00D32F87" w:rsidRPr="00F71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12.</w:t>
            </w:r>
            <w:r w:rsidR="00D32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395" w:type="dxa"/>
          </w:tcPr>
          <w:p w:rsidR="00D32F87" w:rsidRPr="00D32F87" w:rsidRDefault="00D32F87" w:rsidP="009629C2">
            <w:pPr>
              <w:pStyle w:val="ac"/>
              <w:rPr>
                <w:bCs/>
                <w:sz w:val="24"/>
                <w:szCs w:val="24"/>
              </w:rPr>
            </w:pPr>
            <w:r w:rsidRPr="00D32F87">
              <w:rPr>
                <w:bCs/>
                <w:sz w:val="24"/>
                <w:szCs w:val="24"/>
              </w:rPr>
              <w:t xml:space="preserve">Взаимодействие учителя – дефектолога и учителя – логопеда в процессе практической деятельности в группе компенсирующей направленности для обучающихся с ЗПР в рамках реализации ФАОП </w:t>
            </w:r>
            <w:proofErr w:type="gramStart"/>
            <w:r w:rsidRPr="00D32F87">
              <w:rPr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260" w:type="dxa"/>
          </w:tcPr>
          <w:p w:rsidR="00D32F87" w:rsidRPr="003E3BA4" w:rsidRDefault="00D32F87" w:rsidP="00240240">
            <w:pPr>
              <w:pStyle w:val="ac"/>
              <w:rPr>
                <w:sz w:val="24"/>
                <w:szCs w:val="24"/>
              </w:rPr>
            </w:pPr>
            <w:r w:rsidRPr="003E3BA4">
              <w:rPr>
                <w:sz w:val="24"/>
                <w:szCs w:val="24"/>
              </w:rPr>
              <w:t>Давыдова</w:t>
            </w:r>
            <w:r w:rsidR="004F6A65">
              <w:rPr>
                <w:sz w:val="24"/>
                <w:szCs w:val="24"/>
              </w:rPr>
              <w:t xml:space="preserve"> Мария Владимировна</w:t>
            </w:r>
            <w:r>
              <w:rPr>
                <w:sz w:val="24"/>
                <w:szCs w:val="24"/>
              </w:rPr>
              <w:t xml:space="preserve">, </w:t>
            </w:r>
            <w:r w:rsidRPr="003E3BA4">
              <w:rPr>
                <w:sz w:val="24"/>
                <w:szCs w:val="24"/>
              </w:rPr>
              <w:t xml:space="preserve">Серегина </w:t>
            </w:r>
            <w:r>
              <w:rPr>
                <w:sz w:val="24"/>
                <w:szCs w:val="24"/>
              </w:rPr>
              <w:t>Екатерина Евгеньевна, у</w:t>
            </w:r>
            <w:r w:rsidRPr="003E3BA4">
              <w:rPr>
                <w:sz w:val="24"/>
                <w:szCs w:val="24"/>
              </w:rPr>
              <w:t>чителя</w:t>
            </w:r>
            <w:r>
              <w:rPr>
                <w:sz w:val="24"/>
                <w:szCs w:val="24"/>
              </w:rPr>
              <w:t>-</w:t>
            </w:r>
            <w:r w:rsidRPr="003E3BA4">
              <w:rPr>
                <w:sz w:val="24"/>
                <w:szCs w:val="24"/>
              </w:rPr>
              <w:t>дефектологи</w:t>
            </w:r>
            <w:r w:rsidR="009629C2">
              <w:rPr>
                <w:sz w:val="24"/>
                <w:szCs w:val="24"/>
              </w:rPr>
              <w:t>,</w:t>
            </w:r>
          </w:p>
          <w:p w:rsidR="00D32F87" w:rsidRPr="00D32F87" w:rsidRDefault="00D32F87" w:rsidP="009629C2">
            <w:pPr>
              <w:pStyle w:val="ac"/>
              <w:rPr>
                <w:spacing w:val="-67"/>
                <w:sz w:val="24"/>
                <w:szCs w:val="24"/>
              </w:rPr>
            </w:pPr>
            <w:r w:rsidRPr="003E3BA4">
              <w:rPr>
                <w:sz w:val="24"/>
                <w:szCs w:val="24"/>
              </w:rPr>
              <w:t>Гусар</w:t>
            </w:r>
            <w:r>
              <w:rPr>
                <w:sz w:val="24"/>
                <w:szCs w:val="24"/>
              </w:rPr>
              <w:t xml:space="preserve"> Юлия Александровна, </w:t>
            </w:r>
            <w:proofErr w:type="spellStart"/>
            <w:r w:rsidRPr="003E3BA4">
              <w:rPr>
                <w:sz w:val="24"/>
                <w:szCs w:val="24"/>
              </w:rPr>
              <w:t>Креховецкая</w:t>
            </w:r>
            <w:proofErr w:type="spellEnd"/>
            <w:r w:rsidRPr="003E3BA4">
              <w:rPr>
                <w:sz w:val="24"/>
                <w:szCs w:val="24"/>
              </w:rPr>
              <w:t xml:space="preserve"> </w:t>
            </w:r>
            <w:r w:rsidR="004F6A65">
              <w:rPr>
                <w:sz w:val="24"/>
                <w:szCs w:val="24"/>
              </w:rPr>
              <w:t>Ирина Михайловна</w:t>
            </w:r>
            <w:r>
              <w:rPr>
                <w:sz w:val="24"/>
                <w:szCs w:val="24"/>
              </w:rPr>
              <w:t xml:space="preserve">, </w:t>
            </w:r>
            <w:r w:rsidRPr="003E3BA4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</w:rPr>
              <w:t>-</w:t>
            </w:r>
            <w:r w:rsidRPr="003E3BA4">
              <w:rPr>
                <w:sz w:val="24"/>
                <w:szCs w:val="24"/>
              </w:rPr>
              <w:t>логопеды</w:t>
            </w:r>
            <w:r w:rsidR="009629C2">
              <w:rPr>
                <w:sz w:val="24"/>
                <w:szCs w:val="24"/>
              </w:rPr>
              <w:t xml:space="preserve"> МДОУ «ЦРР – детский сад №4» г. Всеволожск</w:t>
            </w:r>
          </w:p>
        </w:tc>
      </w:tr>
      <w:tr w:rsidR="00D32F87" w:rsidTr="00F71FDB">
        <w:tc>
          <w:tcPr>
            <w:tcW w:w="568" w:type="dxa"/>
          </w:tcPr>
          <w:p w:rsidR="00D32F87" w:rsidRPr="00F71FDB" w:rsidRDefault="00D32F87" w:rsidP="0024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32F87" w:rsidRDefault="00D32F87" w:rsidP="0024024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12.40 – 13.00</w:t>
            </w:r>
          </w:p>
        </w:tc>
        <w:tc>
          <w:tcPr>
            <w:tcW w:w="4395" w:type="dxa"/>
          </w:tcPr>
          <w:p w:rsidR="00D32F87" w:rsidRPr="00C81B53" w:rsidRDefault="00D32F87" w:rsidP="0024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53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>Игровая технология Су-доку как средство взаимодействия воспитателей и специалистов по развитию познавательной деятельности дошкольников с ЗПР</w:t>
            </w:r>
          </w:p>
        </w:tc>
        <w:tc>
          <w:tcPr>
            <w:tcW w:w="3260" w:type="dxa"/>
          </w:tcPr>
          <w:p w:rsidR="00D32F87" w:rsidRPr="00C81B53" w:rsidRDefault="00D32F87" w:rsidP="009629C2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>Дегтярева Наталия Валерьевна, учитель-дефектолог</w:t>
            </w:r>
            <w:r w:rsidR="009629C2" w:rsidRPr="00C81B53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 xml:space="preserve"> МАДОУ «ДСКВ №35»</w:t>
            </w:r>
            <w:r w:rsidR="009629C2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 xml:space="preserve"> </w:t>
            </w:r>
            <w:r w:rsidR="009629C2" w:rsidRPr="00C81B53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>п</w:t>
            </w:r>
            <w:proofErr w:type="gramStart"/>
            <w:r w:rsidR="009629C2" w:rsidRPr="00C81B53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>.Б</w:t>
            </w:r>
            <w:proofErr w:type="gramEnd"/>
            <w:r w:rsidR="009629C2" w:rsidRPr="00C81B53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 xml:space="preserve">угры </w:t>
            </w:r>
          </w:p>
        </w:tc>
      </w:tr>
      <w:tr w:rsidR="00D32F87" w:rsidTr="00F71FDB">
        <w:tc>
          <w:tcPr>
            <w:tcW w:w="568" w:type="dxa"/>
          </w:tcPr>
          <w:p w:rsidR="00D32F87" w:rsidRDefault="00D32F87" w:rsidP="0024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D32F87" w:rsidRDefault="00D32F87" w:rsidP="0024024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13.10 – 13.20</w:t>
            </w:r>
          </w:p>
        </w:tc>
        <w:tc>
          <w:tcPr>
            <w:tcW w:w="4395" w:type="dxa"/>
          </w:tcPr>
          <w:p w:rsidR="00D32F87" w:rsidRPr="00C81B53" w:rsidRDefault="00D32F87" w:rsidP="0096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53">
              <w:rPr>
                <w:rFonts w:ascii="Times New Roman" w:hAnsi="Times New Roman" w:cs="Times New Roman"/>
                <w:sz w:val="24"/>
                <w:szCs w:val="24"/>
              </w:rPr>
              <w:t>Реализация коррекционно-развивающей деятельности учителя-логопеда и воспитателя по формированию основ нравственно-патриотического воспитания детей стар</w:t>
            </w:r>
            <w:r w:rsidR="009629C2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 с ТНР</w:t>
            </w:r>
          </w:p>
        </w:tc>
        <w:tc>
          <w:tcPr>
            <w:tcW w:w="3260" w:type="dxa"/>
          </w:tcPr>
          <w:p w:rsidR="00D32F87" w:rsidRPr="00C81B53" w:rsidRDefault="00D32F87" w:rsidP="00C8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53">
              <w:rPr>
                <w:rFonts w:ascii="Times New Roman" w:hAnsi="Times New Roman" w:cs="Times New Roman"/>
                <w:sz w:val="24"/>
                <w:szCs w:val="24"/>
              </w:rPr>
              <w:t>Казакова Ирина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D32F87" w:rsidRDefault="00D32F87" w:rsidP="00C8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53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Наталья Евгеньевна,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1B53">
              <w:rPr>
                <w:rFonts w:ascii="Times New Roman" w:hAnsi="Times New Roman" w:cs="Times New Roman"/>
                <w:sz w:val="24"/>
                <w:szCs w:val="24"/>
              </w:rPr>
              <w:t>читель-л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r w:rsidR="009629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2F87" w:rsidRPr="00C81B53" w:rsidRDefault="00D32F87" w:rsidP="009629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1B53">
              <w:rPr>
                <w:rFonts w:ascii="Times New Roman" w:hAnsi="Times New Roman" w:cs="Times New Roman"/>
                <w:sz w:val="24"/>
                <w:szCs w:val="24"/>
              </w:rPr>
              <w:t>Цыганкова Алла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  <w:r w:rsidR="009629C2">
              <w:rPr>
                <w:rFonts w:ascii="Times New Roman" w:hAnsi="Times New Roman" w:cs="Times New Roman"/>
                <w:sz w:val="24"/>
                <w:szCs w:val="24"/>
              </w:rPr>
              <w:t xml:space="preserve"> МАДОУ ДСКВ № 28 </w:t>
            </w:r>
            <w:proofErr w:type="spellStart"/>
            <w:r w:rsidR="009629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962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29C2" w:rsidRPr="00C81B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9629C2" w:rsidRPr="00C81B53">
              <w:rPr>
                <w:rFonts w:ascii="Times New Roman" w:hAnsi="Times New Roman" w:cs="Times New Roman"/>
                <w:sz w:val="24"/>
                <w:szCs w:val="24"/>
              </w:rPr>
              <w:t>упполово</w:t>
            </w:r>
            <w:proofErr w:type="spellEnd"/>
          </w:p>
        </w:tc>
      </w:tr>
      <w:tr w:rsidR="00D32F87" w:rsidTr="00F71FDB">
        <w:tc>
          <w:tcPr>
            <w:tcW w:w="568" w:type="dxa"/>
          </w:tcPr>
          <w:p w:rsidR="00D32F87" w:rsidRDefault="00D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559" w:type="dxa"/>
          </w:tcPr>
          <w:p w:rsidR="00D32F87" w:rsidRDefault="00D32F87" w:rsidP="00FD2B3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13.20 – 13.30</w:t>
            </w:r>
          </w:p>
        </w:tc>
        <w:tc>
          <w:tcPr>
            <w:tcW w:w="4395" w:type="dxa"/>
          </w:tcPr>
          <w:p w:rsidR="00D32F87" w:rsidRPr="004E79A1" w:rsidRDefault="00D32F87" w:rsidP="00FD2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заседания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629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9629C2">
              <w:rPr>
                <w:rFonts w:ascii="Times New Roman" w:hAnsi="Times New Roman"/>
                <w:sz w:val="24"/>
                <w:szCs w:val="24"/>
              </w:rPr>
              <w:t>ефлексия</w:t>
            </w:r>
            <w:proofErr w:type="spellEnd"/>
            <w:r w:rsidR="009629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32F87" w:rsidRDefault="00D32F87" w:rsidP="00FD2B32">
            <w:pPr>
              <w:pStyle w:val="a4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Петрова Ирина Викторовна, методист МУ «ВРМЦ»</w:t>
            </w:r>
          </w:p>
        </w:tc>
      </w:tr>
    </w:tbl>
    <w:p w:rsidR="00CD2416" w:rsidRDefault="00CD2416"/>
    <w:sectPr w:rsidR="00CD2416" w:rsidSect="004D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36BC"/>
    <w:multiLevelType w:val="hybridMultilevel"/>
    <w:tmpl w:val="019A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C6808"/>
    <w:multiLevelType w:val="hybridMultilevel"/>
    <w:tmpl w:val="6784B0F6"/>
    <w:lvl w:ilvl="0" w:tplc="4CD4EF76">
      <w:start w:val="1"/>
      <w:numFmt w:val="bullet"/>
      <w:pStyle w:val="Standar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92522"/>
    <w:multiLevelType w:val="multilevel"/>
    <w:tmpl w:val="6E60F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71FDB"/>
    <w:rsid w:val="00226819"/>
    <w:rsid w:val="002D76EE"/>
    <w:rsid w:val="00311162"/>
    <w:rsid w:val="0032194C"/>
    <w:rsid w:val="0035507D"/>
    <w:rsid w:val="003C726C"/>
    <w:rsid w:val="004D5A6A"/>
    <w:rsid w:val="004F6A65"/>
    <w:rsid w:val="005C7B07"/>
    <w:rsid w:val="00626546"/>
    <w:rsid w:val="00885FDB"/>
    <w:rsid w:val="009629C2"/>
    <w:rsid w:val="00C81B53"/>
    <w:rsid w:val="00CD2416"/>
    <w:rsid w:val="00D05522"/>
    <w:rsid w:val="00D32F87"/>
    <w:rsid w:val="00F7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F71FDB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текст"/>
    <w:basedOn w:val="a"/>
    <w:link w:val="a3"/>
    <w:qFormat/>
    <w:rsid w:val="00F71FD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середина Знак"/>
    <w:link w:val="a6"/>
    <w:locked/>
    <w:rsid w:val="00F71FDB"/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середина"/>
    <w:basedOn w:val="a"/>
    <w:link w:val="a5"/>
    <w:qFormat/>
    <w:rsid w:val="00F71FDB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andard">
    <w:name w:val="Standard"/>
    <w:rsid w:val="00F71FDB"/>
    <w:pPr>
      <w:widowControl w:val="0"/>
      <w:numPr>
        <w:numId w:val="1"/>
      </w:num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6"/>
      <w:szCs w:val="26"/>
      <w:lang w:eastAsia="zh-CN" w:bidi="hi-IN"/>
    </w:rPr>
  </w:style>
  <w:style w:type="paragraph" w:customStyle="1" w:styleId="-">
    <w:name w:val="середина-заголовок"/>
    <w:basedOn w:val="a"/>
    <w:link w:val="-0"/>
    <w:qFormat/>
    <w:rsid w:val="00F71FDB"/>
    <w:pPr>
      <w:tabs>
        <w:tab w:val="left" w:pos="8789"/>
      </w:tabs>
      <w:spacing w:after="0" w:line="240" w:lineRule="auto"/>
      <w:ind w:left="567" w:right="423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-0">
    <w:name w:val="середина-заголовок Знак"/>
    <w:link w:val="-"/>
    <w:rsid w:val="00F71FDB"/>
    <w:rPr>
      <w:rFonts w:ascii="Times New Roman" w:eastAsia="Times New Roman" w:hAnsi="Times New Roman" w:cs="Times New Roman"/>
      <w:b/>
      <w:sz w:val="24"/>
      <w:szCs w:val="24"/>
    </w:rPr>
  </w:style>
  <w:style w:type="character" w:styleId="a7">
    <w:name w:val="Strong"/>
    <w:uiPriority w:val="22"/>
    <w:qFormat/>
    <w:rsid w:val="00F71FDB"/>
    <w:rPr>
      <w:b/>
      <w:bCs/>
    </w:rPr>
  </w:style>
  <w:style w:type="table" w:styleId="a8">
    <w:name w:val="Table Grid"/>
    <w:basedOn w:val="a1"/>
    <w:uiPriority w:val="59"/>
    <w:rsid w:val="00F71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71FD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2194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2194C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D32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841472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osi</cp:lastModifiedBy>
  <cp:revision>11</cp:revision>
  <dcterms:created xsi:type="dcterms:W3CDTF">2023-09-15T15:50:00Z</dcterms:created>
  <dcterms:modified xsi:type="dcterms:W3CDTF">2024-11-18T06:44:00Z</dcterms:modified>
</cp:coreProperties>
</file>